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9753" w14:textId="77777777" w:rsidR="0045666B" w:rsidRDefault="0045666B" w:rsidP="00215EFF">
      <w:pPr>
        <w:spacing w:after="0" w:line="276" w:lineRule="auto"/>
        <w:jc w:val="center"/>
        <w:rPr>
          <w:rFonts w:ascii="KG Blank Space Solid" w:hAnsi="KG Blank Space Solid"/>
          <w:sz w:val="8"/>
          <w:szCs w:val="8"/>
        </w:rPr>
      </w:pPr>
    </w:p>
    <w:p w14:paraId="7B094EFA" w14:textId="77777777" w:rsidR="0045666B" w:rsidRDefault="0045666B" w:rsidP="00215EFF">
      <w:pPr>
        <w:spacing w:after="0" w:line="276" w:lineRule="auto"/>
        <w:jc w:val="center"/>
        <w:rPr>
          <w:rFonts w:ascii="KG Blank Space Solid" w:hAnsi="KG Blank Space Solid"/>
          <w:sz w:val="8"/>
          <w:szCs w:val="8"/>
        </w:rPr>
      </w:pPr>
    </w:p>
    <w:p w14:paraId="2D3065B4" w14:textId="7CA903F2" w:rsidR="00215EFF" w:rsidRPr="0092767F" w:rsidRDefault="00B8749B" w:rsidP="00215EFF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92767F">
        <w:rPr>
          <w:rFonts w:cstheme="minorHAnsi"/>
          <w:sz w:val="32"/>
          <w:szCs w:val="32"/>
        </w:rPr>
        <w:t>Antelope</w:t>
      </w:r>
      <w:r w:rsidR="00215EFF" w:rsidRPr="0092767F">
        <w:rPr>
          <w:rFonts w:cstheme="minorHAnsi"/>
          <w:sz w:val="32"/>
          <w:szCs w:val="32"/>
        </w:rPr>
        <w:t xml:space="preserve"> Elementary</w:t>
      </w:r>
    </w:p>
    <w:p w14:paraId="34BA6BF4" w14:textId="77777777" w:rsidR="001B6389" w:rsidRPr="0092767F" w:rsidRDefault="00215EFF" w:rsidP="00215EFF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92767F">
        <w:rPr>
          <w:rFonts w:cstheme="minorHAnsi"/>
          <w:sz w:val="32"/>
          <w:szCs w:val="32"/>
        </w:rPr>
        <w:t>Community Council Agenda</w:t>
      </w:r>
    </w:p>
    <w:p w14:paraId="23F1CE60" w14:textId="47FC7DBE" w:rsidR="00B8749B" w:rsidRPr="0092767F" w:rsidRDefault="00B8749B" w:rsidP="0013770B">
      <w:pPr>
        <w:spacing w:after="0" w:line="276" w:lineRule="auto"/>
        <w:jc w:val="center"/>
        <w:rPr>
          <w:rFonts w:cstheme="minorHAnsi"/>
          <w:iCs/>
          <w:sz w:val="48"/>
          <w:szCs w:val="48"/>
        </w:rPr>
      </w:pPr>
      <w:r w:rsidRPr="0092767F">
        <w:rPr>
          <w:rFonts w:cstheme="minorHAnsi"/>
          <w:iCs/>
          <w:sz w:val="48"/>
          <w:szCs w:val="48"/>
        </w:rPr>
        <w:t>Imagine*Believe*Achieve</w:t>
      </w:r>
    </w:p>
    <w:p w14:paraId="0E86F053" w14:textId="77777777" w:rsidR="00B8749B" w:rsidRPr="00D81F2B" w:rsidRDefault="00B8749B" w:rsidP="0013770B">
      <w:pPr>
        <w:spacing w:after="0" w:line="276" w:lineRule="auto"/>
        <w:jc w:val="center"/>
        <w:rPr>
          <w:sz w:val="12"/>
          <w:szCs w:val="12"/>
        </w:rPr>
      </w:pPr>
    </w:p>
    <w:p w14:paraId="583B0F93" w14:textId="09F86236" w:rsidR="00B8749B" w:rsidRDefault="00A2545B" w:rsidP="0013770B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24, 2019</w:t>
      </w:r>
      <w:r w:rsidR="00B8749B">
        <w:rPr>
          <w:sz w:val="24"/>
          <w:szCs w:val="24"/>
        </w:rPr>
        <w:t xml:space="preserve">, 4:00 p.m., </w:t>
      </w:r>
      <w:r w:rsidR="007F1297">
        <w:rPr>
          <w:sz w:val="24"/>
          <w:szCs w:val="24"/>
        </w:rPr>
        <w:t>Conference Room</w:t>
      </w:r>
    </w:p>
    <w:p w14:paraId="6CD1525E" w14:textId="77777777" w:rsidR="00B8749B" w:rsidRDefault="00B8749B" w:rsidP="00B8749B">
      <w:pPr>
        <w:spacing w:after="0" w:line="276" w:lineRule="auto"/>
        <w:jc w:val="center"/>
        <w:rPr>
          <w:sz w:val="24"/>
          <w:szCs w:val="24"/>
        </w:rPr>
      </w:pPr>
    </w:p>
    <w:p w14:paraId="2D48E15B" w14:textId="2663FFDA" w:rsidR="00A2545B" w:rsidRPr="00623546" w:rsidRDefault="007C2D10" w:rsidP="00A2545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Welcome:</w:t>
      </w:r>
    </w:p>
    <w:p w14:paraId="541DDE07" w14:textId="77777777" w:rsidR="0045666B" w:rsidRPr="00623546" w:rsidRDefault="0045666B" w:rsidP="006E7081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343E5CDB" w14:textId="0CEFF234" w:rsidR="0045666B" w:rsidRPr="00623546" w:rsidRDefault="00A2545B" w:rsidP="006E708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Approve September</w:t>
      </w:r>
      <w:r w:rsidR="0092767F" w:rsidRPr="00623546">
        <w:rPr>
          <w:sz w:val="24"/>
          <w:szCs w:val="24"/>
        </w:rPr>
        <w:t xml:space="preserve"> </w:t>
      </w:r>
      <w:r w:rsidR="0045666B" w:rsidRPr="00623546">
        <w:rPr>
          <w:sz w:val="24"/>
          <w:szCs w:val="24"/>
        </w:rPr>
        <w:t>Minutes:</w:t>
      </w:r>
    </w:p>
    <w:p w14:paraId="1A77EFB7" w14:textId="77777777" w:rsidR="00A2545B" w:rsidRPr="00623546" w:rsidRDefault="00A2545B" w:rsidP="00A2545B">
      <w:pPr>
        <w:pStyle w:val="ListParagraph"/>
        <w:rPr>
          <w:sz w:val="24"/>
          <w:szCs w:val="24"/>
        </w:rPr>
      </w:pPr>
    </w:p>
    <w:p w14:paraId="5C57417B" w14:textId="1EEE4FF2" w:rsidR="00A2545B" w:rsidRPr="00623546" w:rsidRDefault="00A2545B" w:rsidP="00A2545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Training Opportunities:</w:t>
      </w:r>
    </w:p>
    <w:p w14:paraId="5713CB7C" w14:textId="00DA488D" w:rsidR="00A2545B" w:rsidRPr="00623546" w:rsidRDefault="00A2545B" w:rsidP="00A2545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23546">
        <w:rPr>
          <w:sz w:val="24"/>
          <w:szCs w:val="24"/>
        </w:rPr>
        <w:t>Thursday</w:t>
      </w:r>
      <w:r w:rsidRPr="00623546">
        <w:rPr>
          <w:sz w:val="24"/>
          <w:szCs w:val="24"/>
        </w:rPr>
        <w:t>, November 7, 6:00-8:00: Centennial Junior High School (740 South Sunset Drive, Kaysville, UT)</w:t>
      </w:r>
    </w:p>
    <w:p w14:paraId="6A11681F" w14:textId="77777777" w:rsidR="00623546" w:rsidRPr="00623546" w:rsidRDefault="00623546" w:rsidP="00623546">
      <w:pPr>
        <w:pStyle w:val="ListParagraph"/>
        <w:spacing w:after="0"/>
        <w:ind w:left="1440"/>
        <w:rPr>
          <w:sz w:val="24"/>
          <w:szCs w:val="24"/>
        </w:rPr>
      </w:pPr>
    </w:p>
    <w:p w14:paraId="511DFAAD" w14:textId="76D19075" w:rsidR="00A2545B" w:rsidRPr="00623546" w:rsidRDefault="00623546" w:rsidP="00A254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14:paraId="3456765A" w14:textId="77777777" w:rsidR="00623546" w:rsidRPr="00623546" w:rsidRDefault="00623546" w:rsidP="00623546">
      <w:pPr>
        <w:spacing w:after="0"/>
        <w:rPr>
          <w:sz w:val="24"/>
          <w:szCs w:val="24"/>
        </w:rPr>
      </w:pPr>
    </w:p>
    <w:p w14:paraId="44F93923" w14:textId="7B9DFBCB" w:rsidR="00623546" w:rsidRPr="00623546" w:rsidRDefault="00623546" w:rsidP="00623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23546">
        <w:rPr>
          <w:rFonts w:cs="Arial"/>
          <w:sz w:val="24"/>
          <w:szCs w:val="24"/>
        </w:rPr>
        <w:t>Digital literacy and cyber safety</w:t>
      </w:r>
      <w:r>
        <w:rPr>
          <w:rFonts w:cs="Arial"/>
          <w:sz w:val="24"/>
          <w:szCs w:val="24"/>
        </w:rPr>
        <w:t>:</w:t>
      </w:r>
    </w:p>
    <w:p w14:paraId="0BC81A02" w14:textId="77777777" w:rsidR="00623546" w:rsidRPr="00623546" w:rsidRDefault="00623546" w:rsidP="00623546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D247C79" w14:textId="609FC021" w:rsidR="00623546" w:rsidRPr="00623546" w:rsidRDefault="00623546" w:rsidP="00623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23546">
        <w:rPr>
          <w:rFonts w:cs="Arial"/>
          <w:sz w:val="24"/>
          <w:szCs w:val="24"/>
        </w:rPr>
        <w:t>Safe Routes</w:t>
      </w:r>
      <w:r>
        <w:rPr>
          <w:rFonts w:cs="Arial"/>
          <w:sz w:val="24"/>
          <w:szCs w:val="24"/>
        </w:rPr>
        <w:t>:</w:t>
      </w:r>
    </w:p>
    <w:p w14:paraId="3DAECB7A" w14:textId="77777777" w:rsidR="00623546" w:rsidRPr="00623546" w:rsidRDefault="00623546" w:rsidP="00623546">
      <w:pPr>
        <w:spacing w:after="0" w:line="240" w:lineRule="auto"/>
        <w:rPr>
          <w:rFonts w:cs="Arial"/>
          <w:sz w:val="24"/>
          <w:szCs w:val="24"/>
        </w:rPr>
      </w:pPr>
    </w:p>
    <w:p w14:paraId="2E244CBE" w14:textId="6B9A93EB" w:rsidR="00623546" w:rsidRPr="00623546" w:rsidRDefault="00623546" w:rsidP="00623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23546">
        <w:rPr>
          <w:rFonts w:cs="Arial"/>
          <w:sz w:val="24"/>
          <w:szCs w:val="24"/>
        </w:rPr>
        <w:t>Principal’s Topics</w:t>
      </w:r>
      <w:r>
        <w:rPr>
          <w:rFonts w:cs="Arial"/>
          <w:sz w:val="24"/>
          <w:szCs w:val="24"/>
        </w:rPr>
        <w:t>:</w:t>
      </w:r>
    </w:p>
    <w:p w14:paraId="4F19FD82" w14:textId="77777777" w:rsidR="00623546" w:rsidRPr="00623546" w:rsidRDefault="00623546" w:rsidP="00623546">
      <w:pPr>
        <w:pStyle w:val="ListParagraph"/>
        <w:rPr>
          <w:rFonts w:cs="Arial"/>
          <w:sz w:val="24"/>
          <w:szCs w:val="24"/>
        </w:rPr>
      </w:pPr>
    </w:p>
    <w:p w14:paraId="1FAD1C0E" w14:textId="242987B9" w:rsidR="00623546" w:rsidRPr="00623546" w:rsidRDefault="00623546" w:rsidP="00623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23546">
        <w:rPr>
          <w:rFonts w:cs="Arial"/>
          <w:sz w:val="24"/>
          <w:szCs w:val="24"/>
        </w:rPr>
        <w:t>Other Topics</w:t>
      </w:r>
      <w:r>
        <w:rPr>
          <w:rFonts w:cs="Arial"/>
          <w:sz w:val="24"/>
          <w:szCs w:val="24"/>
        </w:rPr>
        <w:t>:</w:t>
      </w:r>
    </w:p>
    <w:p w14:paraId="74073D13" w14:textId="3BD818FA" w:rsidR="00623546" w:rsidRPr="00623546" w:rsidRDefault="00623546" w:rsidP="00623546">
      <w:pPr>
        <w:pStyle w:val="ListParagraph"/>
        <w:spacing w:after="0"/>
        <w:rPr>
          <w:sz w:val="24"/>
          <w:szCs w:val="24"/>
        </w:rPr>
      </w:pPr>
    </w:p>
    <w:p w14:paraId="21F558AA" w14:textId="77777777" w:rsidR="00A2545B" w:rsidRPr="00623546" w:rsidRDefault="00A2545B" w:rsidP="00A2545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Plan Agenda Items for Next Meeting:</w:t>
      </w:r>
    </w:p>
    <w:p w14:paraId="5606FD3B" w14:textId="77777777" w:rsidR="00623546" w:rsidRPr="00623546" w:rsidRDefault="00623546" w:rsidP="00623546">
      <w:pPr>
        <w:pStyle w:val="ListParagraph"/>
        <w:spacing w:after="0" w:line="276" w:lineRule="auto"/>
        <w:rPr>
          <w:sz w:val="24"/>
          <w:szCs w:val="24"/>
        </w:rPr>
      </w:pPr>
    </w:p>
    <w:p w14:paraId="0CD09626" w14:textId="223CEA5E" w:rsidR="00623546" w:rsidRPr="00623546" w:rsidRDefault="00623546" w:rsidP="00A2545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Adjourn Meeting</w:t>
      </w:r>
    </w:p>
    <w:p w14:paraId="6C2B703B" w14:textId="07620283" w:rsidR="00A2545B" w:rsidRPr="00623546" w:rsidRDefault="00623546" w:rsidP="00623546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623546">
        <w:rPr>
          <w:sz w:val="24"/>
          <w:szCs w:val="24"/>
        </w:rPr>
        <w:t>Next Meeting: Thursday, November 21</w:t>
      </w:r>
      <w:r w:rsidRPr="00623546">
        <w:rPr>
          <w:sz w:val="24"/>
          <w:szCs w:val="24"/>
          <w:vertAlign w:val="superscript"/>
        </w:rPr>
        <w:t>st</w:t>
      </w:r>
      <w:r w:rsidRPr="00623546">
        <w:rPr>
          <w:sz w:val="24"/>
          <w:szCs w:val="24"/>
        </w:rPr>
        <w:t>, 2019, 4:00 in Conference Room</w:t>
      </w:r>
    </w:p>
    <w:p w14:paraId="1E189A53" w14:textId="683AA7C0" w:rsidR="00B8749B" w:rsidRDefault="000C4D27" w:rsidP="007C2D10">
      <w:pPr>
        <w:spacing w:after="0" w:line="276" w:lineRule="auto"/>
        <w:rPr>
          <w:sz w:val="24"/>
          <w:szCs w:val="24"/>
        </w:rPr>
      </w:pPr>
      <w:r w:rsidRPr="007C2D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970DA" wp14:editId="50BD6CCF">
                <wp:simplePos x="0" y="0"/>
                <wp:positionH relativeFrom="column">
                  <wp:posOffset>-506307</wp:posOffset>
                </wp:positionH>
                <wp:positionV relativeFrom="paragraph">
                  <wp:posOffset>247650</wp:posOffset>
                </wp:positionV>
                <wp:extent cx="3448050" cy="19240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9701" w14:textId="77777777" w:rsidR="00D81F2B" w:rsidRDefault="00D81F2B" w:rsidP="007C2D1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TmsRmn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61A84C3" w14:textId="77777777" w:rsidR="00D81F2B" w:rsidRDefault="00D81F2B" w:rsidP="007C2D1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TmsRmn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FFEEC29" w14:textId="38CEF1AE" w:rsidR="007C2D10" w:rsidRPr="003C0A3B" w:rsidRDefault="007C2D10" w:rsidP="007C2D1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TmsRmn"/>
                                <w:b/>
                                <w:color w:val="000000"/>
                              </w:rPr>
                            </w:pPr>
                            <w:r w:rsidRPr="003C0A3B">
                              <w:rPr>
                                <w:rFonts w:cs="TmsRmn"/>
                                <w:b/>
                                <w:color w:val="000000"/>
                              </w:rPr>
                              <w:t>Community Council Duties</w:t>
                            </w:r>
                          </w:p>
                          <w:p w14:paraId="11B6B75D" w14:textId="77777777" w:rsidR="007C2D10" w:rsidRPr="001D1202" w:rsidRDefault="007C2D10" w:rsidP="007C2D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1D1202">
                              <w:rPr>
                                <w:rFonts w:cs="TmsRmn"/>
                                <w:color w:val="000000"/>
                              </w:rPr>
                              <w:t>Develop a Sch</w:t>
                            </w:r>
                            <w:r>
                              <w:rPr>
                                <w:rFonts w:cs="TmsRmn"/>
                                <w:color w:val="000000"/>
                              </w:rPr>
                              <w:t>ool Improvement Plan</w:t>
                            </w:r>
                            <w:r w:rsidR="005369DC">
                              <w:rPr>
                                <w:rFonts w:cs="TmsRmn"/>
                                <w:color w:val="000000"/>
                              </w:rPr>
                              <w:t>, which includes a Reading Achievement Plan and Professional Development Plan.</w:t>
                            </w:r>
                          </w:p>
                          <w:p w14:paraId="29A535CA" w14:textId="77777777" w:rsidR="007C2D10" w:rsidRPr="001D1202" w:rsidRDefault="005369DC" w:rsidP="007C2D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msRmn"/>
                                <w:color w:val="000000"/>
                              </w:rPr>
                            </w:pPr>
                            <w:r>
                              <w:rPr>
                                <w:rFonts w:cs="TmsRmn"/>
                                <w:color w:val="000000"/>
                              </w:rPr>
                              <w:t>Manage the LAND Trust funds</w:t>
                            </w:r>
                            <w:r w:rsidR="007C2D10" w:rsidRPr="001D1202">
                              <w:rPr>
                                <w:rFonts w:cs="TmsRmn"/>
                                <w:color w:val="000000"/>
                              </w:rPr>
                              <w:t>.</w:t>
                            </w:r>
                          </w:p>
                          <w:p w14:paraId="420D5967" w14:textId="77777777" w:rsidR="007C2D10" w:rsidRPr="001D1202" w:rsidRDefault="007C2D10" w:rsidP="007C2D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1D1202">
                              <w:rPr>
                                <w:rFonts w:cs="TmsRmn"/>
                                <w:color w:val="000000"/>
                              </w:rPr>
                              <w:t>Develop a Child Access Routing Plan (SNAP)</w:t>
                            </w:r>
                            <w:r>
                              <w:rPr>
                                <w:rFonts w:cs="TmsRmn"/>
                                <w:color w:val="000000"/>
                              </w:rPr>
                              <w:t>.</w:t>
                            </w:r>
                          </w:p>
                          <w:p w14:paraId="152BA827" w14:textId="77777777" w:rsidR="007C2D10" w:rsidRPr="001D1202" w:rsidRDefault="007C2D10" w:rsidP="007C2D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msRmn"/>
                                <w:color w:val="000000"/>
                              </w:rPr>
                            </w:pPr>
                            <w:r>
                              <w:rPr>
                                <w:rFonts w:cs="TmsRmn"/>
                                <w:color w:val="000000"/>
                              </w:rPr>
                              <w:t>Partner with the school to provide a safe and constructive internet environment for students.</w:t>
                            </w:r>
                          </w:p>
                          <w:p w14:paraId="46DE8A94" w14:textId="77777777" w:rsidR="007C2D10" w:rsidRDefault="007C2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85pt;margin-top:19.5pt;width:271.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" strokeweight="3pt">
                <v:stroke dashstyle="1 1"/>
                <v:textbox>
                  <w:txbxContent>
                    <w:p w14:paraId="4F959701" w14:textId="77777777" w:rsidR="00D81F2B" w:rsidRDefault="00D81F2B" w:rsidP="007C2D1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TmsRmn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761A84C3" w14:textId="77777777" w:rsidR="00D81F2B" w:rsidRDefault="00D81F2B" w:rsidP="007C2D1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TmsRmn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1FFEEC29" w14:textId="38CEF1AE" w:rsidR="007C2D10" w:rsidRPr="003C0A3B" w:rsidRDefault="007C2D10" w:rsidP="007C2D1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TmsRmn"/>
                          <w:b/>
                          <w:color w:val="000000"/>
                        </w:rPr>
                      </w:pPr>
                      <w:r w:rsidRPr="003C0A3B">
                        <w:rPr>
                          <w:rFonts w:cs="TmsRmn"/>
                          <w:b/>
                          <w:color w:val="000000"/>
                        </w:rPr>
                        <w:t>Community Council Duties</w:t>
                      </w:r>
                    </w:p>
                    <w:p w14:paraId="11B6B75D" w14:textId="77777777" w:rsidR="007C2D10" w:rsidRPr="001D1202" w:rsidRDefault="007C2D10" w:rsidP="007C2D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msRmn"/>
                          <w:color w:val="000000"/>
                        </w:rPr>
                      </w:pPr>
                      <w:r w:rsidRPr="001D1202">
                        <w:rPr>
                          <w:rFonts w:cs="TmsRmn"/>
                          <w:color w:val="000000"/>
                        </w:rPr>
                        <w:t>Develop a Sch</w:t>
                      </w:r>
                      <w:r>
                        <w:rPr>
                          <w:rFonts w:cs="TmsRmn"/>
                          <w:color w:val="000000"/>
                        </w:rPr>
                        <w:t>ool Improvement Plan</w:t>
                      </w:r>
                      <w:r w:rsidR="005369DC">
                        <w:rPr>
                          <w:rFonts w:cs="TmsRmn"/>
                          <w:color w:val="000000"/>
                        </w:rPr>
                        <w:t>, which includes a Reading Achievement Plan and Professional Development Plan.</w:t>
                      </w:r>
                    </w:p>
                    <w:p w14:paraId="29A535CA" w14:textId="77777777" w:rsidR="007C2D10" w:rsidRPr="001D1202" w:rsidRDefault="005369DC" w:rsidP="007C2D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msRmn"/>
                          <w:color w:val="000000"/>
                        </w:rPr>
                      </w:pPr>
                      <w:r>
                        <w:rPr>
                          <w:rFonts w:cs="TmsRmn"/>
                          <w:color w:val="000000"/>
                        </w:rPr>
                        <w:t>Manage the LAND Trust funds</w:t>
                      </w:r>
                      <w:r w:rsidR="007C2D10" w:rsidRPr="001D1202">
                        <w:rPr>
                          <w:rFonts w:cs="TmsRmn"/>
                          <w:color w:val="000000"/>
                        </w:rPr>
                        <w:t>.</w:t>
                      </w:r>
                    </w:p>
                    <w:p w14:paraId="420D5967" w14:textId="77777777" w:rsidR="007C2D10" w:rsidRPr="001D1202" w:rsidRDefault="007C2D10" w:rsidP="007C2D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msRmn"/>
                          <w:color w:val="000000"/>
                        </w:rPr>
                      </w:pPr>
                      <w:r w:rsidRPr="001D1202">
                        <w:rPr>
                          <w:rFonts w:cs="TmsRmn"/>
                          <w:color w:val="000000"/>
                        </w:rPr>
                        <w:t>Develop a Child Access Routing Plan (SNAP)</w:t>
                      </w:r>
                      <w:r>
                        <w:rPr>
                          <w:rFonts w:cs="TmsRmn"/>
                          <w:color w:val="000000"/>
                        </w:rPr>
                        <w:t>.</w:t>
                      </w:r>
                    </w:p>
                    <w:p w14:paraId="152BA827" w14:textId="77777777" w:rsidR="007C2D10" w:rsidRPr="001D1202" w:rsidRDefault="007C2D10" w:rsidP="007C2D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msRmn"/>
                          <w:color w:val="000000"/>
                        </w:rPr>
                      </w:pPr>
                      <w:r>
                        <w:rPr>
                          <w:rFonts w:cs="TmsRmn"/>
                          <w:color w:val="000000"/>
                        </w:rPr>
                        <w:t>Partner with the school to provide a safe and constructive internet environment for students.</w:t>
                      </w:r>
                    </w:p>
                    <w:p w14:paraId="46DE8A94" w14:textId="77777777" w:rsidR="007C2D10" w:rsidRDefault="007C2D10"/>
                  </w:txbxContent>
                </v:textbox>
              </v:shape>
            </w:pict>
          </mc:Fallback>
        </mc:AlternateContent>
      </w:r>
      <w:r w:rsidR="00D81F2B" w:rsidRPr="007C2D1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F1E50" wp14:editId="709322CC">
                <wp:simplePos x="0" y="0"/>
                <wp:positionH relativeFrom="column">
                  <wp:posOffset>3098800</wp:posOffset>
                </wp:positionH>
                <wp:positionV relativeFrom="paragraph">
                  <wp:posOffset>211879</wp:posOffset>
                </wp:positionV>
                <wp:extent cx="3446780" cy="3098800"/>
                <wp:effectExtent l="19050" t="19050" r="2032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6A3DA8" w14:textId="77777777" w:rsidR="003C0A3B" w:rsidRPr="003C0A3B" w:rsidRDefault="003C0A3B" w:rsidP="003C0A3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TmsRmn"/>
                                <w:b/>
                                <w:color w:val="000000"/>
                              </w:rPr>
                            </w:pPr>
                            <w:r w:rsidRPr="003C0A3B">
                              <w:rPr>
                                <w:rFonts w:cs="TmsRmn"/>
                                <w:b/>
                                <w:color w:val="000000"/>
                              </w:rPr>
                              <w:t>School Improvement Plan</w:t>
                            </w:r>
                          </w:p>
                          <w:p w14:paraId="688B15C2" w14:textId="77777777" w:rsidR="00B8749B" w:rsidRPr="00B8749B" w:rsidRDefault="00B8749B" w:rsidP="00B87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B8749B">
                              <w:rPr>
                                <w:rFonts w:cs="TmsRmn"/>
                                <w:color w:val="000000"/>
                              </w:rPr>
                              <w:t>68% of students will show typical (or higher) growth on DIBELS pathways to progress on end of year DIBELS.</w:t>
                            </w:r>
                          </w:p>
                          <w:p w14:paraId="3ACEAF7C" w14:textId="77777777" w:rsidR="00B8749B" w:rsidRPr="00B8749B" w:rsidRDefault="00B8749B" w:rsidP="00B87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B8749B">
                              <w:rPr>
                                <w:rFonts w:cs="TmsRmn"/>
                                <w:color w:val="000000"/>
                              </w:rPr>
                              <w:t>Increase student academic achievement by reducing the number of students who are chronically absent by 2%.</w:t>
                            </w:r>
                          </w:p>
                          <w:p w14:paraId="262EF320" w14:textId="77777777" w:rsidR="00B8749B" w:rsidRPr="00B8749B" w:rsidRDefault="00B8749B" w:rsidP="00B87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B8749B">
                              <w:rPr>
                                <w:rFonts w:cs="TmsRmn"/>
                                <w:color w:val="000000"/>
                              </w:rPr>
                              <w:t>Increase student achievement in content areas by supporting teacher development and expertise in academic areas, by providing a varied set of professional learning opportunities for staff depending on their needs and devices in the classroom, and by participating, as a faculty, in LEAN Education training.</w:t>
                            </w:r>
                          </w:p>
                          <w:p w14:paraId="74A8313A" w14:textId="37C69428" w:rsidR="003C0A3B" w:rsidRPr="00B8749B" w:rsidRDefault="00B8749B" w:rsidP="00B87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msRmn"/>
                                <w:color w:val="000000"/>
                              </w:rPr>
                            </w:pPr>
                            <w:r w:rsidRPr="00B8749B">
                              <w:rPr>
                                <w:rFonts w:cs="TmsRmn"/>
                                <w:color w:val="000000"/>
                              </w:rPr>
                              <w:t>Increase growth in mathematics by 2% from the 2019 to the 2020 school year in grades 1-6.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pt;margin-top:16.7pt;width:271.4pt;height:2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" strokeweight="3pt">
                <v:textbox>
                  <w:txbxContent>
                    <w:p w14:paraId="0F6A3DA8" w14:textId="77777777" w:rsidR="003C0A3B" w:rsidRPr="003C0A3B" w:rsidRDefault="003C0A3B" w:rsidP="003C0A3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TmsRmn"/>
                          <w:b/>
                          <w:color w:val="000000"/>
                        </w:rPr>
                      </w:pPr>
                      <w:r w:rsidRPr="003C0A3B">
                        <w:rPr>
                          <w:rFonts w:cs="TmsRmn"/>
                          <w:b/>
                          <w:color w:val="000000"/>
                        </w:rPr>
                        <w:t>School Improvement Plan</w:t>
                      </w:r>
                    </w:p>
                    <w:p w14:paraId="688B15C2" w14:textId="77777777" w:rsidR="00B8749B" w:rsidRPr="00B8749B" w:rsidRDefault="00B8749B" w:rsidP="00B87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msRmn"/>
                          <w:color w:val="000000"/>
                        </w:rPr>
                      </w:pPr>
                      <w:r w:rsidRPr="00B8749B">
                        <w:rPr>
                          <w:rFonts w:cs="TmsRmn"/>
                          <w:color w:val="000000"/>
                        </w:rPr>
                        <w:t>68% of students will show typical (or higher) growth on DIBELS pathways to progress on end of year DIBELS.</w:t>
                      </w:r>
                    </w:p>
                    <w:p w14:paraId="3ACEAF7C" w14:textId="77777777" w:rsidR="00B8749B" w:rsidRPr="00B8749B" w:rsidRDefault="00B8749B" w:rsidP="00B87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msRmn"/>
                          <w:color w:val="000000"/>
                        </w:rPr>
                      </w:pPr>
                      <w:r w:rsidRPr="00B8749B">
                        <w:rPr>
                          <w:rFonts w:cs="TmsRmn"/>
                          <w:color w:val="000000"/>
                        </w:rPr>
                        <w:t>Increase student academic achievement by reducing the number of students who are chronically absent by 2%.</w:t>
                      </w:r>
                    </w:p>
                    <w:p w14:paraId="262EF320" w14:textId="77777777" w:rsidR="00B8749B" w:rsidRPr="00B8749B" w:rsidRDefault="00B8749B" w:rsidP="00B87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msRmn"/>
                          <w:color w:val="000000"/>
                        </w:rPr>
                      </w:pPr>
                      <w:r w:rsidRPr="00B8749B">
                        <w:rPr>
                          <w:rFonts w:cs="TmsRmn"/>
                          <w:color w:val="000000"/>
                        </w:rPr>
                        <w:t>Increase student achievement in content areas by supporting teacher development and expertise in academic areas, by providing a varied set of professional learning opportunities for staff depending on their needs and devices in the classroom, and by participating, as a faculty, in LEAN Education training.</w:t>
                      </w:r>
                    </w:p>
                    <w:p w14:paraId="74A8313A" w14:textId="37C69428" w:rsidR="003C0A3B" w:rsidRPr="00B8749B" w:rsidRDefault="00B8749B" w:rsidP="00B87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msRmn"/>
                          <w:color w:val="000000"/>
                        </w:rPr>
                      </w:pPr>
                      <w:r w:rsidRPr="00B8749B">
                        <w:rPr>
                          <w:rFonts w:cs="TmsRmn"/>
                          <w:color w:val="000000"/>
                        </w:rPr>
                        <w:t>Increase growth in mathematics by 2% from the 2019 to the 2020 school year in grades 1-6.</w:t>
                      </w:r>
                    </w:p>
                  </w:txbxContent>
                </v:textbox>
              </v:shape>
            </w:pict>
          </mc:Fallback>
        </mc:AlternateContent>
      </w:r>
    </w:p>
    <w:p w14:paraId="60A67593" w14:textId="14FA0934" w:rsidR="007C2D10" w:rsidRPr="007C2D10" w:rsidRDefault="000C4D27" w:rsidP="00B8749B">
      <w:pPr>
        <w:spacing w:after="0" w:line="276" w:lineRule="auto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8B39" wp14:editId="29899C60">
                <wp:simplePos x="0" y="0"/>
                <wp:positionH relativeFrom="column">
                  <wp:posOffset>-541020</wp:posOffset>
                </wp:positionH>
                <wp:positionV relativeFrom="paragraph">
                  <wp:posOffset>2104178</wp:posOffset>
                </wp:positionV>
                <wp:extent cx="3449955" cy="1032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6395B" w14:textId="554EC5D6" w:rsidR="00D81F2B" w:rsidRPr="0092767F" w:rsidRDefault="00D81F2B" w:rsidP="00D81F2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2767F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Thank you for your service to</w:t>
                            </w:r>
                            <w:r w:rsidRPr="0092767F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Antelope Elementary this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6pt;margin-top:165.7pt;width:271.65pt;height: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" fillcolor="white [3201]" stroked="f" strokeweight=".5pt">
                <v:textbox>
                  <w:txbxContent>
                    <w:p w14:paraId="6B26395B" w14:textId="554EC5D6" w:rsidR="00D81F2B" w:rsidRPr="0092767F" w:rsidRDefault="00D81F2B" w:rsidP="00D81F2B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92767F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Thank you for your service to</w:t>
                      </w:r>
                      <w:r w:rsidRPr="0092767F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br/>
                        <w:t>Antelope Elementary this year!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D10" w:rsidRPr="007C2D10" w:rsidSect="009E50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B07"/>
    <w:multiLevelType w:val="hybridMultilevel"/>
    <w:tmpl w:val="0412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3C1D"/>
    <w:multiLevelType w:val="hybridMultilevel"/>
    <w:tmpl w:val="2B70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23EF"/>
    <w:multiLevelType w:val="hybridMultilevel"/>
    <w:tmpl w:val="8CF41840"/>
    <w:lvl w:ilvl="0" w:tplc="A18CF3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C2167"/>
    <w:multiLevelType w:val="hybridMultilevel"/>
    <w:tmpl w:val="3F6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69CD"/>
    <w:multiLevelType w:val="hybridMultilevel"/>
    <w:tmpl w:val="30BE3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321BD3"/>
    <w:multiLevelType w:val="hybridMultilevel"/>
    <w:tmpl w:val="57BE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F"/>
    <w:rsid w:val="000156E3"/>
    <w:rsid w:val="000C4D27"/>
    <w:rsid w:val="0013770B"/>
    <w:rsid w:val="00215EFF"/>
    <w:rsid w:val="0034480D"/>
    <w:rsid w:val="003A0B7B"/>
    <w:rsid w:val="003B380C"/>
    <w:rsid w:val="003C0A3B"/>
    <w:rsid w:val="004505A3"/>
    <w:rsid w:val="0045666B"/>
    <w:rsid w:val="004866B6"/>
    <w:rsid w:val="004D11B8"/>
    <w:rsid w:val="004F18DB"/>
    <w:rsid w:val="0052043E"/>
    <w:rsid w:val="005369DC"/>
    <w:rsid w:val="0057500B"/>
    <w:rsid w:val="00587267"/>
    <w:rsid w:val="00623546"/>
    <w:rsid w:val="006D770E"/>
    <w:rsid w:val="006E7081"/>
    <w:rsid w:val="00783427"/>
    <w:rsid w:val="007C2D10"/>
    <w:rsid w:val="007F1297"/>
    <w:rsid w:val="0092767F"/>
    <w:rsid w:val="009E5053"/>
    <w:rsid w:val="00A2545B"/>
    <w:rsid w:val="00B8749B"/>
    <w:rsid w:val="00BE7B2C"/>
    <w:rsid w:val="00C16426"/>
    <w:rsid w:val="00C417EA"/>
    <w:rsid w:val="00C64B54"/>
    <w:rsid w:val="00CA0613"/>
    <w:rsid w:val="00CA0E36"/>
    <w:rsid w:val="00D636CA"/>
    <w:rsid w:val="00D81F2B"/>
    <w:rsid w:val="00DE3130"/>
    <w:rsid w:val="00E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9"/>
    <w:qFormat/>
    <w:rsid w:val="003C0A3B"/>
    <w:pPr>
      <w:keepNext w:val="0"/>
      <w:keepLines w:val="0"/>
      <w:spacing w:before="480" w:after="480" w:line="240" w:lineRule="auto"/>
      <w:ind w:left="-360"/>
      <w:outlineLvl w:val="3"/>
    </w:pPr>
    <w:rPr>
      <w:rFonts w:ascii="Cambria" w:eastAsia="MS Mincho" w:hAnsi="Cambria" w:cs="Times New Roman"/>
      <w:b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A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C0A3B"/>
    <w:rPr>
      <w:rFonts w:ascii="Cambria" w:eastAsia="MS Mincho" w:hAnsi="Cambri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A3B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9"/>
    <w:qFormat/>
    <w:rsid w:val="003C0A3B"/>
    <w:pPr>
      <w:keepNext w:val="0"/>
      <w:keepLines w:val="0"/>
      <w:spacing w:before="480" w:after="480" w:line="240" w:lineRule="auto"/>
      <w:ind w:left="-360"/>
      <w:outlineLvl w:val="3"/>
    </w:pPr>
    <w:rPr>
      <w:rFonts w:ascii="Cambria" w:eastAsia="MS Mincho" w:hAnsi="Cambria" w:cs="Times New Roman"/>
      <w:b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A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C0A3B"/>
    <w:rPr>
      <w:rFonts w:ascii="Cambria" w:eastAsia="MS Mincho" w:hAnsi="Cambri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A3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</dc:creator>
  <cp:lastModifiedBy>Mike</cp:lastModifiedBy>
  <cp:revision>3</cp:revision>
  <cp:lastPrinted>2019-09-02T19:38:00Z</cp:lastPrinted>
  <dcterms:created xsi:type="dcterms:W3CDTF">2019-10-14T14:11:00Z</dcterms:created>
  <dcterms:modified xsi:type="dcterms:W3CDTF">2019-10-14T14:14:00Z</dcterms:modified>
</cp:coreProperties>
</file>